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3" w:rsidRPr="00CA5BD4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>Утверждено»</w:t>
      </w:r>
    </w:p>
    <w:p w:rsidR="00E21E63" w:rsidRPr="00CA5BD4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>На Ученом совете философского факультета МГУ</w:t>
      </w:r>
      <w:r>
        <w:rPr>
          <w:b/>
          <w:szCs w:val="22"/>
        </w:rPr>
        <w:t xml:space="preserve"> (протокол №__ от _________ 20__</w:t>
      </w:r>
      <w:r w:rsidRPr="00CA5BD4">
        <w:rPr>
          <w:b/>
          <w:szCs w:val="22"/>
        </w:rPr>
        <w:t xml:space="preserve"> года)</w:t>
      </w:r>
    </w:p>
    <w:p w:rsidR="00E21E63" w:rsidRPr="00CA5BD4" w:rsidRDefault="00E21E63" w:rsidP="00E21E63">
      <w:pPr>
        <w:jc w:val="right"/>
        <w:rPr>
          <w:b/>
          <w:szCs w:val="22"/>
        </w:rPr>
      </w:pPr>
      <w:r>
        <w:rPr>
          <w:b/>
          <w:szCs w:val="22"/>
        </w:rPr>
        <w:t>И.о. декана</w:t>
      </w:r>
      <w:r w:rsidRPr="00CA5BD4">
        <w:rPr>
          <w:b/>
          <w:szCs w:val="22"/>
        </w:rPr>
        <w:t xml:space="preserve"> философского факультета </w:t>
      </w:r>
    </w:p>
    <w:p w:rsidR="00E21E63" w:rsidRPr="00CA5BD4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>МГУ имени М.В.Ломоносова,</w:t>
      </w:r>
    </w:p>
    <w:p w:rsidR="00E21E63" w:rsidRPr="00CA5BD4" w:rsidRDefault="00E21E63" w:rsidP="00E21E63">
      <w:pPr>
        <w:jc w:val="right"/>
        <w:rPr>
          <w:b/>
          <w:szCs w:val="22"/>
        </w:rPr>
      </w:pPr>
      <w:r>
        <w:rPr>
          <w:b/>
          <w:szCs w:val="22"/>
        </w:rPr>
        <w:t>доцент</w:t>
      </w:r>
    </w:p>
    <w:p w:rsidR="00E21E63" w:rsidRPr="00CA5BD4" w:rsidRDefault="00E21E63" w:rsidP="00E21E63">
      <w:pPr>
        <w:ind w:right="-598"/>
        <w:jc w:val="right"/>
        <w:rPr>
          <w:b/>
          <w:szCs w:val="22"/>
        </w:rPr>
      </w:pPr>
    </w:p>
    <w:p w:rsidR="00E21E63" w:rsidRDefault="00E21E63" w:rsidP="00E21E63">
      <w:pPr>
        <w:jc w:val="right"/>
        <w:rPr>
          <w:b/>
          <w:szCs w:val="22"/>
        </w:rPr>
      </w:pPr>
      <w:r w:rsidRPr="00CA5BD4">
        <w:rPr>
          <w:b/>
          <w:szCs w:val="22"/>
        </w:rPr>
        <w:t xml:space="preserve">_________________ </w:t>
      </w:r>
      <w:r>
        <w:rPr>
          <w:b/>
          <w:szCs w:val="22"/>
        </w:rPr>
        <w:t>А.П. Козырев</w:t>
      </w:r>
    </w:p>
    <w:p w:rsidR="00E21E63" w:rsidRDefault="00E21E63" w:rsidP="00E21E63">
      <w:pPr>
        <w:jc w:val="right"/>
        <w:rPr>
          <w:b/>
          <w:szCs w:val="22"/>
        </w:rPr>
      </w:pPr>
    </w:p>
    <w:p w:rsidR="00E21E63" w:rsidRDefault="00E21E63" w:rsidP="00E21E63">
      <w:pPr>
        <w:jc w:val="center"/>
        <w:rPr>
          <w:b/>
          <w:szCs w:val="22"/>
        </w:rPr>
      </w:pPr>
      <w:r>
        <w:rPr>
          <w:b/>
          <w:szCs w:val="22"/>
        </w:rPr>
        <w:t>План научных конференций философского факультета на 2022 год</w:t>
      </w:r>
    </w:p>
    <w:p w:rsidR="00E21E63" w:rsidRPr="00CA5BD4" w:rsidRDefault="00E21E63" w:rsidP="00E21E63">
      <w:pPr>
        <w:jc w:val="right"/>
        <w:rPr>
          <w:b/>
          <w:szCs w:val="22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992"/>
        <w:gridCol w:w="1843"/>
        <w:gridCol w:w="1758"/>
        <w:gridCol w:w="51"/>
        <w:gridCol w:w="850"/>
        <w:gridCol w:w="21"/>
        <w:gridCol w:w="1289"/>
        <w:gridCol w:w="2126"/>
      </w:tblGrid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Название научного мероприятия</w:t>
            </w: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Тематика научного мероприятия</w:t>
            </w:r>
          </w:p>
        </w:tc>
        <w:tc>
          <w:tcPr>
            <w:tcW w:w="992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Предполагаемые сроки проведения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proofErr w:type="gramStart"/>
            <w:r w:rsidRPr="008424C3">
              <w:rPr>
                <w:sz w:val="20"/>
                <w:szCs w:val="20"/>
              </w:rPr>
              <w:t>Статус мероприятия (всероссийский</w:t>
            </w:r>
            <w:r w:rsidRPr="008424C3">
              <w:rPr>
                <w:sz w:val="20"/>
                <w:szCs w:val="20"/>
                <w:lang w:val="en-US"/>
              </w:rPr>
              <w:t>/</w:t>
            </w:r>
            <w:proofErr w:type="gramEnd"/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международный)</w:t>
            </w:r>
          </w:p>
        </w:tc>
        <w:tc>
          <w:tcPr>
            <w:tcW w:w="1758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Ответственное лицо в подразделении, ФИО, должность, телефон, </w:t>
            </w:r>
            <w:r w:rsidRPr="008424C3">
              <w:rPr>
                <w:sz w:val="20"/>
                <w:szCs w:val="20"/>
                <w:lang w:val="en-US"/>
              </w:rPr>
              <w:t>e</w:t>
            </w:r>
            <w:r w:rsidRPr="008424C3">
              <w:rPr>
                <w:sz w:val="20"/>
                <w:szCs w:val="20"/>
              </w:rPr>
              <w:t>-</w:t>
            </w:r>
            <w:r w:rsidRPr="008424C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922" w:type="dxa"/>
            <w:gridSpan w:val="3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289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Спонсоры</w:t>
            </w:r>
            <w:r w:rsidRPr="008424C3">
              <w:rPr>
                <w:sz w:val="20"/>
                <w:szCs w:val="20"/>
                <w:lang w:val="en-US"/>
              </w:rPr>
              <w:t>/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партнеры</w:t>
            </w:r>
          </w:p>
        </w:tc>
        <w:tc>
          <w:tcPr>
            <w:tcW w:w="2126" w:type="dxa"/>
          </w:tcPr>
          <w:p w:rsidR="00E21E63" w:rsidRPr="008424C3" w:rsidRDefault="00E21E63" w:rsidP="009539F3">
            <w:pPr>
              <w:jc w:val="both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Помещения, планируемые к использованию </w:t>
            </w:r>
          </w:p>
        </w:tc>
      </w:tr>
      <w:tr w:rsidR="006649DE" w:rsidRPr="008424C3" w:rsidTr="001D0F2D">
        <w:tc>
          <w:tcPr>
            <w:tcW w:w="1560" w:type="dxa"/>
          </w:tcPr>
          <w:p w:rsidR="006649DE" w:rsidRPr="00AA386C" w:rsidRDefault="006649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Кафедра философии религии и религиоведения</w:t>
            </w:r>
          </w:p>
        </w:tc>
        <w:tc>
          <w:tcPr>
            <w:tcW w:w="2977" w:type="dxa"/>
          </w:tcPr>
          <w:p w:rsidR="006649DE" w:rsidRPr="00AA386C" w:rsidRDefault="006649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Заседание научного семинара «Религиоведческие исследования в современном мире»</w:t>
            </w:r>
          </w:p>
          <w:p w:rsidR="006649DE" w:rsidRPr="00AA386C" w:rsidRDefault="006649DE" w:rsidP="006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49DE" w:rsidRPr="00AA386C" w:rsidRDefault="006649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«Принципы построения курса "Сакральная география Индии". </w:t>
            </w:r>
            <w:proofErr w:type="spellStart"/>
            <w:r w:rsidRPr="00AA386C">
              <w:rPr>
                <w:sz w:val="20"/>
                <w:szCs w:val="20"/>
              </w:rPr>
              <w:t>Тиртхи</w:t>
            </w:r>
            <w:proofErr w:type="spellEnd"/>
            <w:r w:rsidRPr="00AA386C">
              <w:rPr>
                <w:sz w:val="20"/>
                <w:szCs w:val="20"/>
              </w:rPr>
              <w:t xml:space="preserve">, </w:t>
            </w:r>
            <w:proofErr w:type="spellStart"/>
            <w:r w:rsidRPr="00AA386C">
              <w:rPr>
                <w:sz w:val="20"/>
                <w:szCs w:val="20"/>
              </w:rPr>
              <w:t>питхи</w:t>
            </w:r>
            <w:proofErr w:type="spellEnd"/>
            <w:r w:rsidRPr="00AA386C">
              <w:rPr>
                <w:sz w:val="20"/>
                <w:szCs w:val="20"/>
              </w:rPr>
              <w:t>, реки, храм, город. Варанаси»</w:t>
            </w:r>
          </w:p>
        </w:tc>
        <w:tc>
          <w:tcPr>
            <w:tcW w:w="992" w:type="dxa"/>
          </w:tcPr>
          <w:p w:rsidR="006649DE" w:rsidRPr="00AA386C" w:rsidRDefault="006649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21 сентября</w:t>
            </w:r>
          </w:p>
        </w:tc>
        <w:tc>
          <w:tcPr>
            <w:tcW w:w="1843" w:type="dxa"/>
          </w:tcPr>
          <w:p w:rsidR="006649DE" w:rsidRPr="00AA386C" w:rsidRDefault="00DC2C94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809" w:type="dxa"/>
            <w:gridSpan w:val="2"/>
          </w:tcPr>
          <w:p w:rsidR="006649DE" w:rsidRPr="00AA386C" w:rsidRDefault="006649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Давыдов Иван Павлович</w:t>
            </w:r>
          </w:p>
        </w:tc>
        <w:tc>
          <w:tcPr>
            <w:tcW w:w="850" w:type="dxa"/>
          </w:tcPr>
          <w:p w:rsidR="006649DE" w:rsidRPr="00AA386C" w:rsidRDefault="00DC5C1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20</w:t>
            </w:r>
          </w:p>
        </w:tc>
        <w:tc>
          <w:tcPr>
            <w:tcW w:w="1310" w:type="dxa"/>
            <w:gridSpan w:val="2"/>
          </w:tcPr>
          <w:p w:rsidR="006649DE" w:rsidRPr="00AA386C" w:rsidRDefault="006649DE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49DE" w:rsidRPr="00AA386C" w:rsidRDefault="006649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Онлайн</w:t>
            </w:r>
          </w:p>
        </w:tc>
      </w:tr>
      <w:tr w:rsidR="003A4448" w:rsidRPr="003A4448" w:rsidTr="001D0F2D">
        <w:tc>
          <w:tcPr>
            <w:tcW w:w="1560" w:type="dxa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977" w:type="dxa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Заседание научного семинара кафедры философской антропологии «Антропологические конфигурации современной философии и культуры»</w:t>
            </w:r>
          </w:p>
        </w:tc>
        <w:tc>
          <w:tcPr>
            <w:tcW w:w="1417" w:type="dxa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«Философия и искусство в кинофильме Андрея Тарковского "Андрей Рублев"»</w:t>
            </w:r>
          </w:p>
        </w:tc>
        <w:tc>
          <w:tcPr>
            <w:tcW w:w="992" w:type="dxa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Ростова Наталья Николаевна</w:t>
            </w:r>
          </w:p>
        </w:tc>
        <w:tc>
          <w:tcPr>
            <w:tcW w:w="850" w:type="dxa"/>
          </w:tcPr>
          <w:p w:rsidR="003A4448" w:rsidRPr="00AA386C" w:rsidRDefault="0078151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20</w:t>
            </w:r>
          </w:p>
        </w:tc>
        <w:tc>
          <w:tcPr>
            <w:tcW w:w="1310" w:type="dxa"/>
            <w:gridSpan w:val="2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448" w:rsidRPr="00AA386C" w:rsidRDefault="003A4448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Онлайн</w:t>
            </w:r>
          </w:p>
        </w:tc>
      </w:tr>
      <w:tr w:rsidR="000238DE" w:rsidRPr="003A4448" w:rsidTr="001D0F2D">
        <w:tc>
          <w:tcPr>
            <w:tcW w:w="1560" w:type="dxa"/>
          </w:tcPr>
          <w:p w:rsidR="000238DE" w:rsidRPr="00AA386C" w:rsidRDefault="000238DE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Кафедра философии и методологии науки </w:t>
            </w:r>
          </w:p>
        </w:tc>
        <w:tc>
          <w:tcPr>
            <w:tcW w:w="2977" w:type="dxa"/>
          </w:tcPr>
          <w:p w:rsidR="000238DE" w:rsidRPr="00AA386C" w:rsidRDefault="000238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Круглый стол «Прогнозирование будущего: взгляд философов, взгляд экономистов»</w:t>
            </w:r>
          </w:p>
        </w:tc>
        <w:tc>
          <w:tcPr>
            <w:tcW w:w="1417" w:type="dxa"/>
          </w:tcPr>
          <w:p w:rsidR="000238DE" w:rsidRPr="00AA386C" w:rsidRDefault="000238DE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38DE" w:rsidRPr="00AA386C" w:rsidRDefault="000238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</w:tcPr>
          <w:p w:rsidR="000238DE" w:rsidRPr="00AA386C" w:rsidRDefault="000238DE" w:rsidP="009539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0238DE" w:rsidRPr="00AA386C" w:rsidRDefault="000238DE" w:rsidP="000238DE">
            <w:pPr>
              <w:rPr>
                <w:sz w:val="20"/>
                <w:szCs w:val="20"/>
              </w:rPr>
            </w:pPr>
            <w:proofErr w:type="spellStart"/>
            <w:r w:rsidRPr="00AA386C">
              <w:rPr>
                <w:sz w:val="20"/>
                <w:szCs w:val="20"/>
              </w:rPr>
              <w:t>Вархотов</w:t>
            </w:r>
            <w:proofErr w:type="spellEnd"/>
            <w:r w:rsidRPr="00AA386C">
              <w:rPr>
                <w:sz w:val="20"/>
                <w:szCs w:val="20"/>
              </w:rPr>
              <w:t xml:space="preserve"> Тарас Александрович</w:t>
            </w:r>
          </w:p>
        </w:tc>
        <w:tc>
          <w:tcPr>
            <w:tcW w:w="850" w:type="dxa"/>
          </w:tcPr>
          <w:p w:rsidR="000238DE" w:rsidRPr="00AA386C" w:rsidRDefault="000238DE" w:rsidP="009539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0238DE" w:rsidRPr="00AA386C" w:rsidRDefault="000238DE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Совместно с Советом молодых ученых Института экономики Российской академии наук и Советом </w:t>
            </w:r>
            <w:r w:rsidRPr="00AA386C">
              <w:rPr>
                <w:sz w:val="20"/>
                <w:szCs w:val="20"/>
              </w:rPr>
              <w:lastRenderedPageBreak/>
              <w:t>молодых ученых экономического факультета МГУ им. М. В. Ломоносова</w:t>
            </w:r>
          </w:p>
        </w:tc>
        <w:tc>
          <w:tcPr>
            <w:tcW w:w="2126" w:type="dxa"/>
          </w:tcPr>
          <w:p w:rsidR="000238DE" w:rsidRPr="00AA386C" w:rsidRDefault="000238DE" w:rsidP="000238DE">
            <w:pPr>
              <w:rPr>
                <w:sz w:val="20"/>
                <w:szCs w:val="20"/>
              </w:rPr>
            </w:pPr>
            <w:proofErr w:type="gramStart"/>
            <w:r w:rsidRPr="00AA386C">
              <w:rPr>
                <w:sz w:val="20"/>
                <w:szCs w:val="20"/>
              </w:rPr>
              <w:lastRenderedPageBreak/>
              <w:t>В гибридном формате (конференц-зале на 4</w:t>
            </w:r>
            <w:proofErr w:type="gramEnd"/>
          </w:p>
          <w:p w:rsidR="000238DE" w:rsidRPr="00AA386C" w:rsidRDefault="000238DE" w:rsidP="000238DE">
            <w:pPr>
              <w:rPr>
                <w:sz w:val="20"/>
                <w:szCs w:val="20"/>
              </w:rPr>
            </w:pPr>
            <w:proofErr w:type="gramStart"/>
            <w:r w:rsidRPr="00AA386C">
              <w:rPr>
                <w:sz w:val="20"/>
                <w:szCs w:val="20"/>
              </w:rPr>
              <w:t>этаже</w:t>
            </w:r>
            <w:proofErr w:type="gramEnd"/>
            <w:r w:rsidRPr="00AA386C">
              <w:rPr>
                <w:sz w:val="20"/>
                <w:szCs w:val="20"/>
              </w:rPr>
              <w:t xml:space="preserve"> ИЭ РАН и платформа </w:t>
            </w:r>
            <w:proofErr w:type="spellStart"/>
            <w:r w:rsidRPr="00AA386C">
              <w:rPr>
                <w:sz w:val="20"/>
                <w:szCs w:val="20"/>
              </w:rPr>
              <w:t>Zoom</w:t>
            </w:r>
            <w:proofErr w:type="spellEnd"/>
            <w:r w:rsidRPr="00AA386C">
              <w:rPr>
                <w:sz w:val="20"/>
                <w:szCs w:val="20"/>
              </w:rPr>
              <w:t>).</w:t>
            </w:r>
          </w:p>
        </w:tc>
      </w:tr>
      <w:tr w:rsidR="00566E66" w:rsidRPr="003A4448" w:rsidTr="001D0F2D">
        <w:tc>
          <w:tcPr>
            <w:tcW w:w="1560" w:type="dxa"/>
          </w:tcPr>
          <w:p w:rsidR="00566E66" w:rsidRPr="00AA386C" w:rsidRDefault="00170542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lastRenderedPageBreak/>
              <w:t>Центр современных марксистских исследований</w:t>
            </w:r>
          </w:p>
        </w:tc>
        <w:tc>
          <w:tcPr>
            <w:tcW w:w="2977" w:type="dxa"/>
          </w:tcPr>
          <w:p w:rsidR="00566E66" w:rsidRPr="00AA386C" w:rsidRDefault="00AA386C" w:rsidP="00AA386C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Международный научный семинар «Марксизм в России и его роль в мировой культуре» Международной конференции «Русская философия ХХ века и ее вклад в мировую интеллектуальную традицию. К 100-летию «Философского парохода»</w:t>
            </w:r>
          </w:p>
        </w:tc>
        <w:tc>
          <w:tcPr>
            <w:tcW w:w="1417" w:type="dxa"/>
          </w:tcPr>
          <w:p w:rsidR="00566E66" w:rsidRPr="00AA386C" w:rsidRDefault="00566E66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6E66" w:rsidRPr="00AA386C" w:rsidRDefault="00170542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27</w:t>
            </w:r>
            <w:r w:rsidR="00566E66" w:rsidRPr="00AA386C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</w:tcPr>
          <w:p w:rsidR="00566E66" w:rsidRPr="00AA386C" w:rsidRDefault="00566E66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809" w:type="dxa"/>
            <w:gridSpan w:val="2"/>
          </w:tcPr>
          <w:p w:rsidR="00566E66" w:rsidRPr="00AA386C" w:rsidRDefault="00170542" w:rsidP="000238DE">
            <w:pPr>
              <w:rPr>
                <w:sz w:val="20"/>
                <w:szCs w:val="20"/>
              </w:rPr>
            </w:pPr>
            <w:proofErr w:type="spellStart"/>
            <w:r w:rsidRPr="00AA386C">
              <w:rPr>
                <w:sz w:val="20"/>
                <w:szCs w:val="20"/>
              </w:rPr>
              <w:t>Бузгалин</w:t>
            </w:r>
            <w:proofErr w:type="spellEnd"/>
            <w:r w:rsidRPr="00AA386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566E66" w:rsidRPr="00AA386C" w:rsidRDefault="00AA386C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10" w:type="dxa"/>
            <w:gridSpan w:val="2"/>
          </w:tcPr>
          <w:p w:rsidR="00566E66" w:rsidRPr="00AA386C" w:rsidRDefault="00566E66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6E66" w:rsidRPr="00AA386C" w:rsidRDefault="00170542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А307</w:t>
            </w:r>
          </w:p>
        </w:tc>
      </w:tr>
      <w:tr w:rsidR="00511819" w:rsidRPr="003A4448" w:rsidTr="001D0F2D">
        <w:tc>
          <w:tcPr>
            <w:tcW w:w="1560" w:type="dxa"/>
          </w:tcPr>
          <w:p w:rsidR="00511819" w:rsidRPr="00AA386C" w:rsidRDefault="00511819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Кафедра онтологии и теории познания</w:t>
            </w:r>
          </w:p>
        </w:tc>
        <w:tc>
          <w:tcPr>
            <w:tcW w:w="2977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 xml:space="preserve">Презентация книги А. </w:t>
            </w:r>
            <w:proofErr w:type="spellStart"/>
            <w:r w:rsidRPr="00AA386C">
              <w:rPr>
                <w:sz w:val="20"/>
                <w:szCs w:val="20"/>
              </w:rPr>
              <w:t>Койре</w:t>
            </w:r>
            <w:proofErr w:type="spellEnd"/>
            <w:r w:rsidRPr="00AA386C">
              <w:rPr>
                <w:sz w:val="20"/>
                <w:szCs w:val="20"/>
              </w:rPr>
              <w:t xml:space="preserve"> «Этюды о Галилее»</w:t>
            </w:r>
          </w:p>
        </w:tc>
        <w:tc>
          <w:tcPr>
            <w:tcW w:w="1417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28 сентября</w:t>
            </w:r>
          </w:p>
        </w:tc>
        <w:tc>
          <w:tcPr>
            <w:tcW w:w="1843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511819" w:rsidRPr="00AA386C" w:rsidRDefault="003929FE" w:rsidP="000238DE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Гавриленко Станислав Михайлович</w:t>
            </w:r>
          </w:p>
        </w:tc>
        <w:tc>
          <w:tcPr>
            <w:tcW w:w="850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1819" w:rsidRPr="00AA386C" w:rsidRDefault="00511819" w:rsidP="000238DE">
            <w:pPr>
              <w:rPr>
                <w:sz w:val="20"/>
                <w:szCs w:val="20"/>
              </w:rPr>
            </w:pPr>
            <w:proofErr w:type="spellStart"/>
            <w:r w:rsidRPr="00AA386C">
              <w:rPr>
                <w:sz w:val="20"/>
                <w:szCs w:val="20"/>
              </w:rPr>
              <w:t>коворкинг</w:t>
            </w:r>
            <w:proofErr w:type="spellEnd"/>
            <w:r w:rsidRPr="00AA386C">
              <w:rPr>
                <w:sz w:val="20"/>
                <w:szCs w:val="20"/>
              </w:rPr>
              <w:t xml:space="preserve"> философского факультета (ауд. Г302).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Кафедра философии языка и коммуникации</w:t>
            </w:r>
          </w:p>
        </w:tc>
        <w:tc>
          <w:tcPr>
            <w:tcW w:w="2977" w:type="dxa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Автор скорее жив, чем мертв: Барт и новые интерпретации / Автор не жив, не мертв: Барт и новые интерпретации / Ролан Барт и автор: философско-литературная критика</w:t>
            </w:r>
          </w:p>
        </w:tc>
        <w:tc>
          <w:tcPr>
            <w:tcW w:w="1417" w:type="dxa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К 55-летию выхода в свет эссе "Смерть автора"</w:t>
            </w:r>
          </w:p>
        </w:tc>
        <w:tc>
          <w:tcPr>
            <w:tcW w:w="992" w:type="dxa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Начало октября</w:t>
            </w:r>
            <w:r w:rsidR="00AA386C">
              <w:rPr>
                <w:rStyle w:val="a9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международ</w:t>
            </w:r>
            <w:r w:rsidRPr="003B0F6F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809" w:type="dxa"/>
            <w:gridSpan w:val="2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  <w:r w:rsidRPr="003B0F6F">
              <w:rPr>
                <w:sz w:val="20"/>
                <w:szCs w:val="20"/>
              </w:rPr>
              <w:t>Костикова А.А., Сегал А.П.</w:t>
            </w:r>
          </w:p>
        </w:tc>
        <w:tc>
          <w:tcPr>
            <w:tcW w:w="850" w:type="dxa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1E63" w:rsidRPr="003B0F6F" w:rsidRDefault="00E21E63" w:rsidP="009539F3">
            <w:pPr>
              <w:rPr>
                <w:sz w:val="20"/>
                <w:szCs w:val="20"/>
              </w:rPr>
            </w:pPr>
            <w:proofErr w:type="spellStart"/>
            <w:r w:rsidRPr="003B0F6F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Международная/Всероссийская научная конференция «Философия и искусство: практики взаимодействия».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Совместно с музейными институциями.</w:t>
            </w: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Философская антропология, Искусство</w:t>
            </w:r>
          </w:p>
        </w:tc>
        <w:tc>
          <w:tcPr>
            <w:tcW w:w="992" w:type="dxa"/>
          </w:tcPr>
          <w:p w:rsidR="00E21E63" w:rsidRPr="008424C3" w:rsidRDefault="00E2680B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21E63" w:rsidRPr="008424C3">
              <w:rPr>
                <w:sz w:val="20"/>
                <w:szCs w:val="20"/>
              </w:rPr>
              <w:t>ктябрь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Международный/Всероссийский </w:t>
            </w: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Ростова Н.Н., проф., д.ф.н., +79104724598; </w:t>
            </w:r>
            <w:hyperlink r:id="rId8" w:history="1">
              <w:r w:rsidRPr="008424C3">
                <w:rPr>
                  <w:rStyle w:val="a4"/>
                  <w:sz w:val="20"/>
                  <w:szCs w:val="20"/>
                </w:rPr>
                <w:t>nnrostova@yandex.ru</w:t>
              </w:r>
            </w:hyperlink>
            <w:r w:rsidRPr="008424C3">
              <w:rPr>
                <w:sz w:val="20"/>
                <w:szCs w:val="20"/>
              </w:rPr>
              <w:t xml:space="preserve"> 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Аудитория / </w:t>
            </w:r>
            <w:r w:rsidRPr="008424C3">
              <w:rPr>
                <w:sz w:val="20"/>
                <w:szCs w:val="20"/>
                <w:lang w:val="en-US"/>
              </w:rPr>
              <w:t>Zoom</w:t>
            </w:r>
            <w:r w:rsidRPr="008424C3">
              <w:rPr>
                <w:sz w:val="20"/>
                <w:szCs w:val="20"/>
              </w:rPr>
              <w:t>/Возможна внешняя площадка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>философии гуманитарных факультетов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Межвузовская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методологическая видеоконференция</w:t>
            </w:r>
            <w:r>
              <w:rPr>
                <w:sz w:val="20"/>
                <w:szCs w:val="20"/>
              </w:rPr>
              <w:t xml:space="preserve"> </w:t>
            </w:r>
            <w:r w:rsidRPr="008424C3">
              <w:rPr>
                <w:rFonts w:eastAsia="Times New Roman"/>
                <w:sz w:val="20"/>
                <w:szCs w:val="20"/>
                <w:lang w:eastAsia="ru-RU"/>
              </w:rPr>
              <w:t xml:space="preserve">«Преподавание философии </w:t>
            </w:r>
            <w:r w:rsidRPr="008424C3">
              <w:rPr>
                <w:rFonts w:eastAsia="Times New Roman"/>
                <w:sz w:val="20"/>
                <w:szCs w:val="20"/>
                <w:lang w:val="en-US" w:eastAsia="ru-RU"/>
              </w:rPr>
              <w:t>online</w:t>
            </w:r>
            <w:r w:rsidRPr="008424C3">
              <w:rPr>
                <w:rFonts w:eastAsia="Times New Roman"/>
                <w:sz w:val="20"/>
                <w:szCs w:val="20"/>
                <w:lang w:eastAsia="ru-RU"/>
              </w:rPr>
              <w:t>. Опыт, проблемы, перспективы»</w:t>
            </w: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21E63" w:rsidRPr="008424C3" w:rsidRDefault="00E21E63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Проф. А.П. Алексеев 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Доц. Н.Ф. Рахманкулова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+7 916 572 41 89</w:t>
            </w:r>
          </w:p>
          <w:p w:rsidR="00E21E63" w:rsidRPr="008424C3" w:rsidRDefault="00F7542F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9" w:history="1">
              <w:r w:rsidR="00E21E63" w:rsidRPr="008424C3">
                <w:rPr>
                  <w:rStyle w:val="a4"/>
                  <w:sz w:val="20"/>
                  <w:szCs w:val="20"/>
                </w:rPr>
                <w:t>nrahmankul@gmail.com</w:t>
              </w:r>
            </w:hyperlink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60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Философский факультет 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- онлайн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424C3">
              <w:rPr>
                <w:sz w:val="20"/>
                <w:szCs w:val="20"/>
              </w:rPr>
              <w:t xml:space="preserve">Онтология и теория </w:t>
            </w:r>
            <w:r w:rsidRPr="008424C3">
              <w:rPr>
                <w:sz w:val="20"/>
                <w:szCs w:val="20"/>
              </w:rPr>
              <w:lastRenderedPageBreak/>
              <w:t>познания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 xml:space="preserve">Ежегодная конференция «Актуальные проблемы </w:t>
            </w:r>
            <w:r w:rsidRPr="008424C3">
              <w:rPr>
                <w:sz w:val="20"/>
                <w:szCs w:val="20"/>
              </w:rPr>
              <w:lastRenderedPageBreak/>
              <w:t>онтологии и теории познания»</w:t>
            </w: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 xml:space="preserve">актуальные проблемы </w:t>
            </w:r>
            <w:r w:rsidRPr="008424C3">
              <w:rPr>
                <w:sz w:val="20"/>
                <w:szCs w:val="20"/>
              </w:rPr>
              <w:lastRenderedPageBreak/>
              <w:t>онтологии и теории познания, традиции и новации</w:t>
            </w:r>
          </w:p>
        </w:tc>
        <w:tc>
          <w:tcPr>
            <w:tcW w:w="992" w:type="dxa"/>
          </w:tcPr>
          <w:p w:rsidR="00E21E63" w:rsidRPr="008424C3" w:rsidRDefault="00E2680B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региональный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Фролов Александр </w:t>
            </w:r>
            <w:r w:rsidRPr="008424C3">
              <w:rPr>
                <w:sz w:val="20"/>
                <w:szCs w:val="20"/>
              </w:rPr>
              <w:lastRenderedPageBreak/>
              <w:t>Викторович,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8(906)-042-71-96</w:t>
            </w:r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------</w:t>
            </w: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онлайн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>Кафедры философии и методологии науки, философии политики и права и социальной философии</w:t>
            </w:r>
          </w:p>
        </w:tc>
        <w:tc>
          <w:tcPr>
            <w:tcW w:w="2977" w:type="dxa"/>
          </w:tcPr>
          <w:p w:rsidR="0074520C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«Социализм и социализмы: коммунистическое общество как проект и как реальность»</w:t>
            </w:r>
          </w:p>
          <w:p w:rsidR="0074520C" w:rsidRPr="0074520C" w:rsidRDefault="0074520C" w:rsidP="0074520C">
            <w:pPr>
              <w:rPr>
                <w:sz w:val="20"/>
                <w:szCs w:val="20"/>
              </w:rPr>
            </w:pPr>
          </w:p>
          <w:p w:rsidR="0074520C" w:rsidRPr="0074520C" w:rsidRDefault="0074520C" w:rsidP="0074520C">
            <w:pPr>
              <w:rPr>
                <w:sz w:val="20"/>
                <w:szCs w:val="20"/>
              </w:rPr>
            </w:pPr>
          </w:p>
          <w:p w:rsidR="0074520C" w:rsidRPr="0074520C" w:rsidRDefault="0074520C" w:rsidP="0074520C">
            <w:pPr>
              <w:rPr>
                <w:sz w:val="20"/>
                <w:szCs w:val="20"/>
              </w:rPr>
            </w:pPr>
          </w:p>
          <w:p w:rsidR="0074520C" w:rsidRDefault="0074520C" w:rsidP="0074520C">
            <w:pPr>
              <w:rPr>
                <w:sz w:val="20"/>
                <w:szCs w:val="20"/>
              </w:rPr>
            </w:pPr>
          </w:p>
          <w:p w:rsidR="0074520C" w:rsidRDefault="0074520C" w:rsidP="0074520C">
            <w:pPr>
              <w:rPr>
                <w:sz w:val="20"/>
                <w:szCs w:val="20"/>
              </w:rPr>
            </w:pPr>
          </w:p>
          <w:p w:rsidR="00E21E63" w:rsidRPr="0074520C" w:rsidRDefault="00E21E63" w:rsidP="00745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Эпистемология советской интеллектуальной культуры, социализм и коммунизм как социально-экономические модели </w:t>
            </w:r>
          </w:p>
        </w:tc>
        <w:tc>
          <w:tcPr>
            <w:tcW w:w="992" w:type="dxa"/>
          </w:tcPr>
          <w:p w:rsidR="00E21E63" w:rsidRPr="008424C3" w:rsidRDefault="00E2680B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Вархотов Т.А., доцент, +7 910 476 74 84, </w:t>
            </w:r>
            <w:hyperlink r:id="rId10" w:history="1">
              <w:r w:rsidRPr="008424C3">
                <w:rPr>
                  <w:rStyle w:val="a4"/>
                  <w:sz w:val="20"/>
                  <w:szCs w:val="20"/>
                  <w:lang w:val="en-US"/>
                </w:rPr>
                <w:t>varkhotov</w:t>
              </w:r>
              <w:r w:rsidRPr="008424C3">
                <w:rPr>
                  <w:rStyle w:val="a4"/>
                  <w:sz w:val="20"/>
                  <w:szCs w:val="20"/>
                </w:rPr>
                <w:t>@</w:t>
              </w:r>
              <w:r w:rsidRPr="008424C3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8424C3">
                <w:rPr>
                  <w:rStyle w:val="a4"/>
                  <w:sz w:val="20"/>
                  <w:szCs w:val="20"/>
                </w:rPr>
                <w:t>.</w:t>
              </w:r>
              <w:r w:rsidRPr="008424C3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Институт экономики РАН, журнал «Вопросы философии»</w:t>
            </w: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А306 или Е307. 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эстетики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Научная конференция «Компаративные исследования в современной эстетике.  </w:t>
            </w:r>
            <w:r w:rsidRPr="008424C3">
              <w:rPr>
                <w:sz w:val="20"/>
                <w:szCs w:val="20"/>
                <w:lang w:val="en-US"/>
              </w:rPr>
              <w:t>1.</w:t>
            </w:r>
            <w:proofErr w:type="spellStart"/>
            <w:r w:rsidRPr="008424C3">
              <w:rPr>
                <w:sz w:val="20"/>
                <w:szCs w:val="20"/>
              </w:rPr>
              <w:t>Когнитивизм</w:t>
            </w:r>
            <w:proofErr w:type="spellEnd"/>
            <w:r w:rsidRPr="008424C3">
              <w:rPr>
                <w:sz w:val="20"/>
                <w:szCs w:val="20"/>
              </w:rPr>
              <w:t xml:space="preserve"> и </w:t>
            </w:r>
            <w:proofErr w:type="spellStart"/>
            <w:r w:rsidRPr="008424C3">
              <w:rPr>
                <w:sz w:val="20"/>
                <w:szCs w:val="20"/>
              </w:rPr>
              <w:t>эмотивизм</w:t>
            </w:r>
            <w:proofErr w:type="spellEnd"/>
            <w:r w:rsidRPr="008424C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Сравнительный анализ новейших эстетико-теоретических концепций и их терминологического аппарата</w:t>
            </w:r>
          </w:p>
        </w:tc>
        <w:tc>
          <w:tcPr>
            <w:tcW w:w="992" w:type="dxa"/>
          </w:tcPr>
          <w:p w:rsidR="00E21E63" w:rsidRPr="00E2680B" w:rsidRDefault="00E2680B" w:rsidP="00953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Кондратьев Е.А.,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доцент, к.ф.</w:t>
            </w:r>
            <w:proofErr w:type="gramStart"/>
            <w:r w:rsidRPr="008424C3">
              <w:rPr>
                <w:sz w:val="20"/>
                <w:szCs w:val="20"/>
              </w:rPr>
              <w:t>н</w:t>
            </w:r>
            <w:proofErr w:type="gramEnd"/>
            <w:r w:rsidRPr="008424C3">
              <w:rPr>
                <w:sz w:val="20"/>
                <w:szCs w:val="20"/>
              </w:rPr>
              <w:t>.,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89152508717,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  <w:lang w:val="en-US"/>
              </w:rPr>
              <w:t>estet@philos.msu.ru</w:t>
            </w:r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50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Российское Эстетическое Общество</w:t>
            </w:r>
          </w:p>
        </w:tc>
        <w:tc>
          <w:tcPr>
            <w:tcW w:w="2126" w:type="dxa"/>
          </w:tcPr>
          <w:p w:rsidR="00E21E63" w:rsidRPr="008424C3" w:rsidRDefault="00E21E63" w:rsidP="009539F3">
            <w:pPr>
              <w:jc w:val="both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Аудитории философского факультета МГУ,</w:t>
            </w:r>
          </w:p>
          <w:p w:rsidR="00E21E63" w:rsidRPr="008424C3" w:rsidRDefault="00E21E63" w:rsidP="009539F3">
            <w:pPr>
              <w:jc w:val="both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  <w:lang w:val="en-US"/>
              </w:rPr>
              <w:t>Zoom</w:t>
            </w:r>
            <w:r w:rsidRPr="008424C3">
              <w:rPr>
                <w:sz w:val="20"/>
                <w:szCs w:val="20"/>
              </w:rPr>
              <w:t>-платформа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истории русской философии с приглашением кафедры истории и теории мировой культуры, кафедры философии религии и религиоведения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shd w:val="clear" w:color="auto" w:fill="FFFFFF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«Философия о. Павла Флоренского. К 140-летию со дня рождения»</w:t>
            </w:r>
          </w:p>
          <w:p w:rsidR="00E21E63" w:rsidRPr="008424C3" w:rsidRDefault="00E21E63" w:rsidP="009539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История русской философии, культурология, религиоведение</w:t>
            </w:r>
          </w:p>
        </w:tc>
        <w:tc>
          <w:tcPr>
            <w:tcW w:w="992" w:type="dxa"/>
          </w:tcPr>
          <w:p w:rsidR="00E21E63" w:rsidRPr="008424C3" w:rsidRDefault="005F55F2" w:rsidP="0094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21-22 </w:t>
            </w:r>
            <w:r w:rsidR="00E21E63" w:rsidRPr="008424C3">
              <w:rPr>
                <w:sz w:val="20"/>
                <w:szCs w:val="20"/>
              </w:rPr>
              <w:t xml:space="preserve">октября 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proofErr w:type="gramStart"/>
            <w:r w:rsidRPr="008424C3">
              <w:rPr>
                <w:sz w:val="20"/>
                <w:szCs w:val="20"/>
              </w:rPr>
              <w:t>Всероссийская</w:t>
            </w:r>
            <w:proofErr w:type="gramEnd"/>
            <w:r w:rsidRPr="008424C3">
              <w:rPr>
                <w:sz w:val="20"/>
                <w:szCs w:val="20"/>
              </w:rPr>
              <w:t xml:space="preserve"> с международным участием</w:t>
            </w: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Профессор </w:t>
            </w:r>
            <w:proofErr w:type="spellStart"/>
            <w:r w:rsidRPr="008424C3">
              <w:rPr>
                <w:sz w:val="20"/>
                <w:szCs w:val="20"/>
              </w:rPr>
              <w:t>В.В.Ванчугов</w:t>
            </w:r>
            <w:proofErr w:type="spellEnd"/>
            <w:r w:rsidRPr="008424C3">
              <w:rPr>
                <w:sz w:val="20"/>
                <w:szCs w:val="20"/>
              </w:rPr>
              <w:t>,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89162348174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proofErr w:type="spellStart"/>
            <w:r w:rsidRPr="008424C3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8424C3">
              <w:rPr>
                <w:sz w:val="20"/>
                <w:szCs w:val="20"/>
              </w:rPr>
              <w:t>@</w:t>
            </w:r>
            <w:proofErr w:type="spellStart"/>
            <w:r w:rsidRPr="008424C3">
              <w:rPr>
                <w:sz w:val="20"/>
                <w:szCs w:val="20"/>
                <w:lang w:val="en-US"/>
              </w:rPr>
              <w:t>philos</w:t>
            </w:r>
            <w:proofErr w:type="spellEnd"/>
            <w:r w:rsidRPr="008424C3">
              <w:rPr>
                <w:sz w:val="20"/>
                <w:szCs w:val="20"/>
              </w:rPr>
              <w:t>.</w:t>
            </w:r>
            <w:proofErr w:type="spellStart"/>
            <w:r w:rsidRPr="008424C3">
              <w:rPr>
                <w:sz w:val="20"/>
                <w:szCs w:val="20"/>
                <w:lang w:val="en-US"/>
              </w:rPr>
              <w:t>msu</w:t>
            </w:r>
            <w:proofErr w:type="spellEnd"/>
            <w:r w:rsidRPr="008424C3">
              <w:rPr>
                <w:sz w:val="20"/>
                <w:szCs w:val="20"/>
              </w:rPr>
              <w:t>.</w:t>
            </w:r>
            <w:proofErr w:type="spellStart"/>
            <w:r w:rsidRPr="00842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Кафедра </w:t>
            </w:r>
            <w:r>
              <w:rPr>
                <w:sz w:val="20"/>
                <w:szCs w:val="20"/>
              </w:rPr>
              <w:t xml:space="preserve">философии гуманитарных </w:t>
            </w:r>
            <w:r>
              <w:rPr>
                <w:sz w:val="20"/>
                <w:szCs w:val="20"/>
              </w:rPr>
              <w:lastRenderedPageBreak/>
              <w:t>факультетов</w:t>
            </w:r>
            <w:r w:rsidRPr="00842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 xml:space="preserve">Ежегодный </w:t>
            </w:r>
            <w:proofErr w:type="spellStart"/>
            <w:r w:rsidRPr="008424C3">
              <w:rPr>
                <w:sz w:val="20"/>
                <w:szCs w:val="20"/>
              </w:rPr>
              <w:t>межкафедральный</w:t>
            </w:r>
            <w:proofErr w:type="spellEnd"/>
            <w:r w:rsidRPr="008424C3">
              <w:rPr>
                <w:sz w:val="20"/>
                <w:szCs w:val="20"/>
              </w:rPr>
              <w:t xml:space="preserve"> научно-методологический семинар</w:t>
            </w:r>
            <w:r>
              <w:rPr>
                <w:sz w:val="20"/>
                <w:szCs w:val="20"/>
              </w:rPr>
              <w:t xml:space="preserve"> «</w:t>
            </w:r>
            <w:r w:rsidRPr="008424C3">
              <w:rPr>
                <w:sz w:val="20"/>
                <w:szCs w:val="20"/>
              </w:rPr>
              <w:t>Традиция</w:t>
            </w:r>
            <w:r>
              <w:rPr>
                <w:sz w:val="20"/>
                <w:szCs w:val="20"/>
              </w:rPr>
              <w:t xml:space="preserve"> в  </w:t>
            </w:r>
            <w:r>
              <w:rPr>
                <w:sz w:val="20"/>
                <w:szCs w:val="20"/>
              </w:rPr>
              <w:lastRenderedPageBreak/>
              <w:t>исследовании и преподавании»</w:t>
            </w:r>
            <w:r w:rsidRPr="008424C3">
              <w:rPr>
                <w:sz w:val="20"/>
                <w:szCs w:val="20"/>
              </w:rPr>
              <w:t xml:space="preserve"> 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Ноябрь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Факультетский</w:t>
            </w: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Проф. А.П. Алексеев 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Доц. Н.Ф. </w:t>
            </w:r>
            <w:r w:rsidRPr="008424C3">
              <w:rPr>
                <w:sz w:val="20"/>
                <w:szCs w:val="20"/>
              </w:rPr>
              <w:lastRenderedPageBreak/>
              <w:t>Рахманкулова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+7 916 572 41 89</w:t>
            </w:r>
          </w:p>
          <w:p w:rsidR="00E21E63" w:rsidRPr="008424C3" w:rsidRDefault="00F7542F" w:rsidP="009539F3">
            <w:pPr>
              <w:rPr>
                <w:sz w:val="20"/>
                <w:szCs w:val="20"/>
              </w:rPr>
            </w:pPr>
            <w:hyperlink r:id="rId11" w:history="1">
              <w:r w:rsidR="00E21E63" w:rsidRPr="008424C3">
                <w:rPr>
                  <w:rStyle w:val="a4"/>
                  <w:sz w:val="20"/>
                  <w:szCs w:val="20"/>
                </w:rPr>
                <w:t>nrahmankul@gmail.com</w:t>
              </w:r>
            </w:hyperlink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Философский факультет.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онлайн 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 xml:space="preserve">Кафедра </w:t>
            </w:r>
            <w:r>
              <w:rPr>
                <w:sz w:val="20"/>
                <w:szCs w:val="20"/>
              </w:rPr>
              <w:t>философии гуманитарных факультетов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proofErr w:type="gramStart"/>
            <w:r w:rsidRPr="008424C3">
              <w:rPr>
                <w:sz w:val="20"/>
                <w:szCs w:val="20"/>
              </w:rPr>
              <w:t>Х</w:t>
            </w:r>
            <w:proofErr w:type="gramEnd"/>
            <w:r w:rsidRPr="008424C3">
              <w:rPr>
                <w:sz w:val="20"/>
                <w:szCs w:val="20"/>
                <w:lang w:val="en-US"/>
              </w:rPr>
              <w:t>II</w:t>
            </w:r>
            <w:r w:rsidRPr="008424C3">
              <w:rPr>
                <w:sz w:val="20"/>
                <w:szCs w:val="20"/>
              </w:rPr>
              <w:t xml:space="preserve"> конференция 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студентов, аспирантов и преподавателей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«Философия. Филология. Культура.</w:t>
            </w:r>
            <w:r w:rsidRPr="008424C3">
              <w:rPr>
                <w:sz w:val="20"/>
                <w:szCs w:val="20"/>
                <w:lang w:val="en-US"/>
              </w:rPr>
              <w:t>XXI</w:t>
            </w:r>
            <w:r w:rsidRPr="008424C3">
              <w:rPr>
                <w:sz w:val="20"/>
                <w:szCs w:val="20"/>
              </w:rPr>
              <w:t xml:space="preserve"> век»</w:t>
            </w: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Всероссийский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E21E63" w:rsidRPr="008424C3" w:rsidRDefault="00E21E63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Доц. М.М. </w:t>
            </w:r>
            <w:proofErr w:type="spellStart"/>
            <w:r w:rsidRPr="008424C3">
              <w:rPr>
                <w:sz w:val="20"/>
                <w:szCs w:val="20"/>
              </w:rPr>
              <w:t>Ковальзон</w:t>
            </w:r>
            <w:proofErr w:type="spellEnd"/>
          </w:p>
          <w:p w:rsidR="00E21E63" w:rsidRPr="008424C3" w:rsidRDefault="00E21E63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+7 916 529 86 93</w:t>
            </w:r>
          </w:p>
          <w:p w:rsidR="00E21E63" w:rsidRPr="008424C3" w:rsidRDefault="00F7542F" w:rsidP="009539F3">
            <w:pPr>
              <w:tabs>
                <w:tab w:val="left" w:pos="3105"/>
              </w:tabs>
              <w:rPr>
                <w:sz w:val="20"/>
                <w:szCs w:val="20"/>
              </w:rPr>
            </w:pPr>
            <w:hyperlink r:id="rId12" w:history="1">
              <w:r w:rsidR="00E21E63" w:rsidRPr="008424C3">
                <w:rPr>
                  <w:rStyle w:val="a4"/>
                  <w:sz w:val="20"/>
                  <w:szCs w:val="20"/>
                </w:rPr>
                <w:t>mkovalzon@mail.ru</w:t>
              </w:r>
            </w:hyperlink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300</w:t>
            </w: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Гуманитарные факультеты МГУ</w:t>
            </w:r>
          </w:p>
        </w:tc>
      </w:tr>
      <w:tr w:rsidR="00E21E63" w:rsidRPr="008424C3" w:rsidTr="001D0F2D">
        <w:tc>
          <w:tcPr>
            <w:tcW w:w="156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философии языка и коммуникации</w:t>
            </w:r>
            <w:r>
              <w:rPr>
                <w:sz w:val="20"/>
                <w:szCs w:val="20"/>
              </w:rPr>
              <w:t>, кафедра истории зарубежной философии</w:t>
            </w:r>
          </w:p>
        </w:tc>
        <w:tc>
          <w:tcPr>
            <w:tcW w:w="297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Литературно-философское наследие Альбера Камю в контексте современной культуре: новые прочтения</w:t>
            </w:r>
          </w:p>
        </w:tc>
        <w:tc>
          <w:tcPr>
            <w:tcW w:w="1417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 80-летию романа "Посторонний", эссе "Миф о Сизифе", к 75-летию романа "Чума" </w:t>
            </w:r>
          </w:p>
        </w:tc>
        <w:tc>
          <w:tcPr>
            <w:tcW w:w="992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7 ноября 2022 (??) (в день рождения Камю)</w:t>
            </w:r>
          </w:p>
        </w:tc>
        <w:tc>
          <w:tcPr>
            <w:tcW w:w="1843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международ</w:t>
            </w:r>
            <w:r w:rsidRPr="008424C3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809" w:type="dxa"/>
            <w:gridSpan w:val="2"/>
          </w:tcPr>
          <w:p w:rsidR="00E21E63" w:rsidRDefault="00E21E63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Костикова А.А., Сегал А.П.</w:t>
            </w:r>
          </w:p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21E63" w:rsidRPr="008424C3" w:rsidRDefault="00E21E63" w:rsidP="009539F3">
            <w:pPr>
              <w:rPr>
                <w:sz w:val="20"/>
                <w:szCs w:val="20"/>
              </w:rPr>
            </w:pPr>
            <w:proofErr w:type="spellStart"/>
            <w:r w:rsidRPr="008424C3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B42CA5" w:rsidRPr="008424C3" w:rsidTr="001D0F2D">
        <w:tc>
          <w:tcPr>
            <w:tcW w:w="1560" w:type="dxa"/>
          </w:tcPr>
          <w:p w:rsidR="00B42CA5" w:rsidRPr="00AA386C" w:rsidRDefault="00B42CA5" w:rsidP="009539F3">
            <w:pPr>
              <w:rPr>
                <w:sz w:val="20"/>
                <w:szCs w:val="20"/>
              </w:rPr>
            </w:pPr>
            <w:r w:rsidRPr="00AA386C">
              <w:rPr>
                <w:bCs/>
                <w:sz w:val="20"/>
                <w:szCs w:val="20"/>
              </w:rPr>
              <w:t>Истории зарубежной философии</w:t>
            </w:r>
          </w:p>
        </w:tc>
        <w:tc>
          <w:tcPr>
            <w:tcW w:w="2977" w:type="dxa"/>
          </w:tcPr>
          <w:p w:rsidR="00B42CA5" w:rsidRPr="00AA386C" w:rsidRDefault="00B42CA5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Конференция «История западной философии: классика и современность»</w:t>
            </w:r>
          </w:p>
        </w:tc>
        <w:tc>
          <w:tcPr>
            <w:tcW w:w="1417" w:type="dxa"/>
          </w:tcPr>
          <w:p w:rsidR="00B42CA5" w:rsidRPr="00AA386C" w:rsidRDefault="00B42CA5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2CA5" w:rsidRPr="00AA386C" w:rsidRDefault="00B42CA5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17 ноября</w:t>
            </w:r>
          </w:p>
        </w:tc>
        <w:tc>
          <w:tcPr>
            <w:tcW w:w="1843" w:type="dxa"/>
          </w:tcPr>
          <w:p w:rsidR="00B42CA5" w:rsidRPr="00AA386C" w:rsidRDefault="00B42CA5" w:rsidP="009539F3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B42CA5" w:rsidRPr="00AA386C" w:rsidRDefault="00B42CA5" w:rsidP="00255FCA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AA386C">
              <w:rPr>
                <w:bCs/>
                <w:sz w:val="20"/>
                <w:szCs w:val="20"/>
              </w:rPr>
              <w:t>Зав</w:t>
            </w:r>
            <w:proofErr w:type="gramStart"/>
            <w:r w:rsidRPr="00AA386C">
              <w:rPr>
                <w:bCs/>
                <w:sz w:val="20"/>
                <w:szCs w:val="20"/>
              </w:rPr>
              <w:t>.к</w:t>
            </w:r>
            <w:proofErr w:type="gramEnd"/>
            <w:r w:rsidRPr="00AA386C">
              <w:rPr>
                <w:bCs/>
                <w:sz w:val="20"/>
                <w:szCs w:val="20"/>
              </w:rPr>
              <w:t>афедрой</w:t>
            </w:r>
            <w:proofErr w:type="spellEnd"/>
            <w:r w:rsidRPr="00AA386C">
              <w:rPr>
                <w:bCs/>
                <w:sz w:val="20"/>
                <w:szCs w:val="20"/>
              </w:rPr>
              <w:t xml:space="preserve"> </w:t>
            </w:r>
          </w:p>
          <w:p w:rsidR="00B42CA5" w:rsidRPr="00AA386C" w:rsidRDefault="00B42CA5" w:rsidP="00255FCA">
            <w:pPr>
              <w:rPr>
                <w:bCs/>
                <w:sz w:val="20"/>
                <w:szCs w:val="20"/>
              </w:rPr>
            </w:pPr>
            <w:r w:rsidRPr="00AA386C">
              <w:rPr>
                <w:bCs/>
                <w:sz w:val="20"/>
                <w:szCs w:val="20"/>
              </w:rPr>
              <w:t>ИЗФ В. В. Васильев</w:t>
            </w:r>
          </w:p>
        </w:tc>
        <w:tc>
          <w:tcPr>
            <w:tcW w:w="850" w:type="dxa"/>
          </w:tcPr>
          <w:p w:rsidR="00B42CA5" w:rsidRPr="00AA386C" w:rsidRDefault="00B42CA5" w:rsidP="00255FCA">
            <w:pPr>
              <w:rPr>
                <w:bCs/>
                <w:sz w:val="20"/>
                <w:szCs w:val="20"/>
              </w:rPr>
            </w:pPr>
            <w:r w:rsidRPr="00AA386C">
              <w:rPr>
                <w:bCs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310" w:type="dxa"/>
            <w:gridSpan w:val="2"/>
          </w:tcPr>
          <w:p w:rsidR="00B42CA5" w:rsidRPr="00AA386C" w:rsidRDefault="00B42CA5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A5" w:rsidRPr="00AA386C" w:rsidRDefault="00B42CA5" w:rsidP="009539F3">
            <w:pPr>
              <w:rPr>
                <w:sz w:val="20"/>
                <w:szCs w:val="20"/>
              </w:rPr>
            </w:pPr>
          </w:p>
        </w:tc>
      </w:tr>
      <w:tr w:rsidR="00B42CA5" w:rsidRPr="008424C3" w:rsidTr="001D0F2D">
        <w:tc>
          <w:tcPr>
            <w:tcW w:w="1560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философской антропологии</w:t>
            </w:r>
          </w:p>
        </w:tc>
        <w:tc>
          <w:tcPr>
            <w:tcW w:w="2977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Международная/Всероссийская научная Конференция «Конструирование человека – </w:t>
            </w:r>
            <w:r w:rsidRPr="008424C3">
              <w:rPr>
                <w:sz w:val="20"/>
                <w:szCs w:val="20"/>
                <w:lang w:val="en-US"/>
              </w:rPr>
              <w:t>IV</w:t>
            </w:r>
            <w:r w:rsidRPr="008424C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992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22-25 ноября</w:t>
            </w:r>
          </w:p>
        </w:tc>
        <w:tc>
          <w:tcPr>
            <w:tcW w:w="1843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Международный/Всероссийский </w:t>
            </w:r>
          </w:p>
        </w:tc>
        <w:tc>
          <w:tcPr>
            <w:tcW w:w="1809" w:type="dxa"/>
            <w:gridSpan w:val="2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Ростова Н.Н., проф., д.ф.н., +79104724598; </w:t>
            </w:r>
            <w:hyperlink r:id="rId13" w:history="1">
              <w:r w:rsidRPr="008424C3">
                <w:rPr>
                  <w:rStyle w:val="a4"/>
                  <w:sz w:val="20"/>
                  <w:szCs w:val="20"/>
                </w:rPr>
                <w:t>nnrostova@yandex.ru</w:t>
              </w:r>
            </w:hyperlink>
            <w:r w:rsidRPr="008424C3">
              <w:rPr>
                <w:sz w:val="20"/>
                <w:szCs w:val="20"/>
              </w:rPr>
              <w:t xml:space="preserve"> </w:t>
            </w:r>
          </w:p>
          <w:p w:rsidR="00B42CA5" w:rsidRPr="008424C3" w:rsidRDefault="00B42CA5" w:rsidP="009539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2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Аудитория / </w:t>
            </w:r>
            <w:r w:rsidRPr="008424C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B42CA5" w:rsidRPr="008424C3" w:rsidTr="001D0F2D">
        <w:tc>
          <w:tcPr>
            <w:tcW w:w="1560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ИТМК</w:t>
            </w:r>
          </w:p>
        </w:tc>
        <w:tc>
          <w:tcPr>
            <w:tcW w:w="2977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Типология культур и проблемы культурной памяти</w:t>
            </w:r>
          </w:p>
        </w:tc>
        <w:tc>
          <w:tcPr>
            <w:tcW w:w="1417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Философия культуры</w:t>
            </w:r>
          </w:p>
        </w:tc>
        <w:tc>
          <w:tcPr>
            <w:tcW w:w="992" w:type="dxa"/>
          </w:tcPr>
          <w:p w:rsidR="00B42CA5" w:rsidRPr="008424C3" w:rsidRDefault="001F0E3E" w:rsidP="001F0E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 ноября</w:t>
            </w:r>
          </w:p>
        </w:tc>
        <w:tc>
          <w:tcPr>
            <w:tcW w:w="1843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Всероссийская научная конференция</w:t>
            </w:r>
          </w:p>
        </w:tc>
        <w:tc>
          <w:tcPr>
            <w:tcW w:w="1809" w:type="dxa"/>
            <w:gridSpan w:val="2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А.А. Кротов</w:t>
            </w:r>
          </w:p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Зав. кафедрой ИТМК, проф.</w:t>
            </w:r>
          </w:p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(916) 877-98-49</w:t>
            </w:r>
          </w:p>
          <w:p w:rsidR="00B42CA5" w:rsidRPr="008424C3" w:rsidRDefault="00F7542F" w:rsidP="009539F3">
            <w:pPr>
              <w:rPr>
                <w:rStyle w:val="b-mail-dropdownitemcontent"/>
                <w:sz w:val="20"/>
                <w:szCs w:val="20"/>
              </w:rPr>
            </w:pPr>
            <w:hyperlink r:id="rId14" w:history="1">
              <w:r w:rsidR="00B42CA5" w:rsidRPr="008424C3">
                <w:rPr>
                  <w:rStyle w:val="a4"/>
                  <w:sz w:val="20"/>
                  <w:szCs w:val="20"/>
                </w:rPr>
                <w:t>umo@philos.msu.ru</w:t>
              </w:r>
            </w:hyperlink>
          </w:p>
          <w:p w:rsidR="00B42CA5" w:rsidRPr="008424C3" w:rsidRDefault="00B42CA5" w:rsidP="009539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2CA5" w:rsidRPr="008424C3" w:rsidRDefault="00B42CA5" w:rsidP="009539F3">
            <w:pPr>
              <w:jc w:val="center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50</w:t>
            </w:r>
          </w:p>
        </w:tc>
        <w:tc>
          <w:tcPr>
            <w:tcW w:w="1310" w:type="dxa"/>
            <w:gridSpan w:val="2"/>
          </w:tcPr>
          <w:p w:rsidR="00B42CA5" w:rsidRPr="008424C3" w:rsidRDefault="00B42CA5" w:rsidP="009539F3">
            <w:pPr>
              <w:jc w:val="center"/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</w:tcPr>
          <w:p w:rsidR="00B42CA5" w:rsidRPr="008424C3" w:rsidRDefault="00B42CA5" w:rsidP="009539F3">
            <w:pPr>
              <w:jc w:val="center"/>
              <w:rPr>
                <w:sz w:val="20"/>
                <w:szCs w:val="20"/>
                <w:lang w:val="en-US"/>
              </w:rPr>
            </w:pPr>
            <w:r w:rsidRPr="008424C3">
              <w:rPr>
                <w:sz w:val="20"/>
                <w:szCs w:val="20"/>
                <w:lang w:val="en-US"/>
              </w:rPr>
              <w:t>ZOOM</w:t>
            </w:r>
          </w:p>
        </w:tc>
      </w:tr>
      <w:tr w:rsidR="00B42CA5" w:rsidRPr="008424C3" w:rsidTr="001D0F2D">
        <w:tc>
          <w:tcPr>
            <w:tcW w:w="1560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Кафедра философии образования</w:t>
            </w:r>
          </w:p>
        </w:tc>
        <w:tc>
          <w:tcPr>
            <w:tcW w:w="2977" w:type="dxa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 xml:space="preserve">Международная научно-практическая конференция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424C3">
              <w:rPr>
                <w:color w:val="000000"/>
                <w:sz w:val="20"/>
                <w:szCs w:val="20"/>
              </w:rPr>
              <w:t>Идентичность в контексте социокультурных трансформаций: образование, религия, культура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8424C3">
              <w:rPr>
                <w:color w:val="000000"/>
                <w:sz w:val="20"/>
                <w:szCs w:val="20"/>
              </w:rPr>
              <w:t>ноября 2022</w:t>
            </w:r>
          </w:p>
        </w:tc>
        <w:tc>
          <w:tcPr>
            <w:tcW w:w="1843" w:type="dxa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международная</w:t>
            </w:r>
          </w:p>
        </w:tc>
        <w:tc>
          <w:tcPr>
            <w:tcW w:w="1809" w:type="dxa"/>
            <w:gridSpan w:val="2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От кафедры философии образования Брызгалина Елена Владимировна</w:t>
            </w:r>
          </w:p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</w:p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 xml:space="preserve">От кафедры философии религии и религиоведения Бойцова Ольга </w:t>
            </w:r>
            <w:r w:rsidRPr="008424C3">
              <w:rPr>
                <w:color w:val="000000"/>
                <w:sz w:val="20"/>
                <w:szCs w:val="20"/>
              </w:rPr>
              <w:lastRenderedPageBreak/>
              <w:t>Юрьевна</w:t>
            </w:r>
          </w:p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</w:p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От кафедры Социальной философии и философии истории Момджян Карен Хачикович</w:t>
            </w:r>
          </w:p>
        </w:tc>
        <w:tc>
          <w:tcPr>
            <w:tcW w:w="850" w:type="dxa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10" w:type="dxa"/>
            <w:gridSpan w:val="2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Совместно с кафедрой философии религии и религиоведения философского факультета</w:t>
            </w:r>
          </w:p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A5" w:rsidRPr="008424C3" w:rsidRDefault="00B42CA5" w:rsidP="009539F3">
            <w:pPr>
              <w:rPr>
                <w:color w:val="000000"/>
                <w:sz w:val="20"/>
                <w:szCs w:val="20"/>
              </w:rPr>
            </w:pPr>
            <w:r w:rsidRPr="008424C3">
              <w:rPr>
                <w:color w:val="000000"/>
                <w:sz w:val="20"/>
                <w:szCs w:val="20"/>
              </w:rPr>
              <w:t>Онлайн</w:t>
            </w:r>
          </w:p>
        </w:tc>
      </w:tr>
      <w:tr w:rsidR="00B42CA5" w:rsidRPr="008424C3" w:rsidTr="001D0F2D">
        <w:tc>
          <w:tcPr>
            <w:tcW w:w="1560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lastRenderedPageBreak/>
              <w:t>Кафедра философии языка и коммуникации</w:t>
            </w:r>
          </w:p>
        </w:tc>
        <w:tc>
          <w:tcPr>
            <w:tcW w:w="2977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Конференция «Актуальные кейсы 2021»</w:t>
            </w:r>
          </w:p>
        </w:tc>
        <w:tc>
          <w:tcPr>
            <w:tcW w:w="1417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Деловые игры, мастер-классы и семинары по специальности</w:t>
            </w:r>
          </w:p>
        </w:tc>
        <w:tc>
          <w:tcPr>
            <w:tcW w:w="992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843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Всероссий</w:t>
            </w:r>
            <w:r w:rsidRPr="008424C3">
              <w:rPr>
                <w:sz w:val="20"/>
                <w:szCs w:val="20"/>
              </w:rPr>
              <w:softHyphen/>
              <w:t>ский</w:t>
            </w:r>
          </w:p>
        </w:tc>
        <w:tc>
          <w:tcPr>
            <w:tcW w:w="1809" w:type="dxa"/>
            <w:gridSpan w:val="2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 xml:space="preserve">Костикова А.А., </w:t>
            </w:r>
            <w:r w:rsidRPr="008424C3">
              <w:rPr>
                <w:sz w:val="20"/>
                <w:szCs w:val="20"/>
              </w:rPr>
              <w:br/>
              <w:t>Сегал А.П.</w:t>
            </w:r>
          </w:p>
        </w:tc>
        <w:tc>
          <w:tcPr>
            <w:tcW w:w="850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  <w:r w:rsidRPr="008424C3">
              <w:rPr>
                <w:sz w:val="20"/>
                <w:szCs w:val="20"/>
              </w:rPr>
              <w:t>100-150</w:t>
            </w:r>
          </w:p>
        </w:tc>
        <w:tc>
          <w:tcPr>
            <w:tcW w:w="1310" w:type="dxa"/>
            <w:gridSpan w:val="2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A5" w:rsidRPr="008424C3" w:rsidRDefault="00B42CA5" w:rsidP="009539F3">
            <w:pPr>
              <w:rPr>
                <w:sz w:val="20"/>
                <w:szCs w:val="20"/>
              </w:rPr>
            </w:pPr>
          </w:p>
        </w:tc>
      </w:tr>
      <w:tr w:rsidR="00511819" w:rsidRPr="00AA386C" w:rsidTr="001D0F2D">
        <w:tc>
          <w:tcPr>
            <w:tcW w:w="1560" w:type="dxa"/>
          </w:tcPr>
          <w:p w:rsidR="00511819" w:rsidRPr="008424C3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11819" w:rsidRPr="00AA386C" w:rsidRDefault="00511819" w:rsidP="00511819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Всероссийская научная конференция «Научно-философское наследие П. А.</w:t>
            </w:r>
          </w:p>
          <w:p w:rsidR="00511819" w:rsidRPr="00AA386C" w:rsidRDefault="00511819" w:rsidP="00511819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Кропоткина в контексте истории и современности»</w:t>
            </w:r>
          </w:p>
        </w:tc>
        <w:tc>
          <w:tcPr>
            <w:tcW w:w="1417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9-10 декабря</w:t>
            </w:r>
          </w:p>
        </w:tc>
        <w:tc>
          <w:tcPr>
            <w:tcW w:w="1843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809" w:type="dxa"/>
            <w:gridSpan w:val="2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1819" w:rsidRPr="00AA386C" w:rsidRDefault="00511819" w:rsidP="009539F3">
            <w:pPr>
              <w:rPr>
                <w:sz w:val="20"/>
                <w:szCs w:val="20"/>
              </w:rPr>
            </w:pPr>
          </w:p>
        </w:tc>
      </w:tr>
      <w:tr w:rsidR="00164DEC" w:rsidRPr="008424C3" w:rsidTr="00255FCA">
        <w:tc>
          <w:tcPr>
            <w:tcW w:w="1560" w:type="dxa"/>
          </w:tcPr>
          <w:p w:rsidR="00164DEC" w:rsidRPr="00AA386C" w:rsidRDefault="00164DEC" w:rsidP="00255FCA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Кафедра философии политики и права, кафедра истории русской философии</w:t>
            </w:r>
          </w:p>
        </w:tc>
        <w:tc>
          <w:tcPr>
            <w:tcW w:w="2977" w:type="dxa"/>
          </w:tcPr>
          <w:p w:rsidR="00164DEC" w:rsidRPr="00AA386C" w:rsidRDefault="00164DEC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  <w:lang w:val="en-US"/>
              </w:rPr>
              <w:t xml:space="preserve">XX </w:t>
            </w:r>
            <w:proofErr w:type="spellStart"/>
            <w:r w:rsidRPr="00AA386C">
              <w:rPr>
                <w:sz w:val="20"/>
                <w:szCs w:val="20"/>
              </w:rPr>
              <w:t>Панаринские</w:t>
            </w:r>
            <w:proofErr w:type="spellEnd"/>
            <w:r w:rsidRPr="00AA386C">
              <w:rPr>
                <w:sz w:val="20"/>
                <w:szCs w:val="20"/>
              </w:rPr>
              <w:t xml:space="preserve"> чтения</w:t>
            </w:r>
          </w:p>
        </w:tc>
        <w:tc>
          <w:tcPr>
            <w:tcW w:w="1417" w:type="dxa"/>
          </w:tcPr>
          <w:p w:rsidR="00164DEC" w:rsidRPr="00AA386C" w:rsidRDefault="00164DEC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Цивилизационные аспекты философии политики</w:t>
            </w:r>
          </w:p>
          <w:p w:rsidR="00164DEC" w:rsidRPr="00AA386C" w:rsidRDefault="00164DEC" w:rsidP="00255F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4DEC" w:rsidRPr="00AA386C" w:rsidRDefault="00164DEC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22 декабря</w:t>
            </w:r>
          </w:p>
          <w:p w:rsidR="00164DEC" w:rsidRPr="00AA386C" w:rsidRDefault="00164DEC" w:rsidP="0025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4DEC" w:rsidRPr="00AA386C" w:rsidRDefault="00164DEC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Международная конференция</w:t>
            </w:r>
          </w:p>
        </w:tc>
        <w:tc>
          <w:tcPr>
            <w:tcW w:w="1809" w:type="dxa"/>
            <w:gridSpan w:val="2"/>
          </w:tcPr>
          <w:p w:rsidR="00164DEC" w:rsidRPr="00AA386C" w:rsidRDefault="00164DEC" w:rsidP="00255FCA">
            <w:pPr>
              <w:rPr>
                <w:sz w:val="20"/>
                <w:szCs w:val="20"/>
              </w:rPr>
            </w:pPr>
            <w:proofErr w:type="spellStart"/>
            <w:r w:rsidRPr="00AA386C">
              <w:rPr>
                <w:sz w:val="20"/>
                <w:szCs w:val="20"/>
              </w:rPr>
              <w:t>Аласания</w:t>
            </w:r>
            <w:proofErr w:type="spellEnd"/>
            <w:r w:rsidRPr="00AA386C">
              <w:rPr>
                <w:sz w:val="20"/>
                <w:szCs w:val="20"/>
              </w:rPr>
              <w:t xml:space="preserve"> К.Ю.</w:t>
            </w:r>
          </w:p>
          <w:p w:rsidR="00164DEC" w:rsidRPr="00AA386C" w:rsidRDefault="00164DEC" w:rsidP="00255F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4DEC" w:rsidRPr="00AA386C" w:rsidRDefault="00164DEC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50-70</w:t>
            </w:r>
          </w:p>
        </w:tc>
        <w:tc>
          <w:tcPr>
            <w:tcW w:w="1310" w:type="dxa"/>
            <w:gridSpan w:val="2"/>
          </w:tcPr>
          <w:p w:rsidR="00164DEC" w:rsidRPr="00AA386C" w:rsidRDefault="00164DEC" w:rsidP="00255F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4DEC" w:rsidRPr="008424C3" w:rsidRDefault="00164DEC" w:rsidP="00255FCA">
            <w:pPr>
              <w:rPr>
                <w:sz w:val="20"/>
                <w:szCs w:val="20"/>
              </w:rPr>
            </w:pPr>
            <w:r w:rsidRPr="00AA386C">
              <w:rPr>
                <w:sz w:val="20"/>
                <w:szCs w:val="20"/>
              </w:rPr>
              <w:t>Онлайн-формат</w:t>
            </w:r>
          </w:p>
        </w:tc>
      </w:tr>
    </w:tbl>
    <w:p w:rsidR="00E21E63" w:rsidRPr="008424C3" w:rsidRDefault="00E21E63" w:rsidP="00E21E63">
      <w:pPr>
        <w:rPr>
          <w:sz w:val="20"/>
          <w:szCs w:val="20"/>
        </w:rPr>
      </w:pPr>
    </w:p>
    <w:p w:rsidR="00EF1570" w:rsidRDefault="00EF1570"/>
    <w:sectPr w:rsidR="00EF1570" w:rsidSect="00E21E63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2F" w:rsidRDefault="00F7542F" w:rsidP="00AA386C">
      <w:r>
        <w:separator/>
      </w:r>
    </w:p>
  </w:endnote>
  <w:endnote w:type="continuationSeparator" w:id="0">
    <w:p w:rsidR="00F7542F" w:rsidRDefault="00F7542F" w:rsidP="00A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2F" w:rsidRDefault="00F7542F" w:rsidP="00AA386C">
      <w:r>
        <w:separator/>
      </w:r>
    </w:p>
  </w:footnote>
  <w:footnote w:type="continuationSeparator" w:id="0">
    <w:p w:rsidR="00F7542F" w:rsidRDefault="00F7542F" w:rsidP="00AA386C">
      <w:r>
        <w:continuationSeparator/>
      </w:r>
    </w:p>
  </w:footnote>
  <w:footnote w:id="1">
    <w:p w:rsidR="00AA386C" w:rsidRDefault="00AA386C">
      <w:pPr>
        <w:pStyle w:val="a7"/>
      </w:pPr>
      <w:r>
        <w:rPr>
          <w:rStyle w:val="a9"/>
        </w:rPr>
        <w:footnoteRef/>
      </w:r>
      <w:r>
        <w:t xml:space="preserve"> Организаторы уточняют даты ближе ко времени проведения самого мероприятия.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3"/>
    <w:rsid w:val="000238DE"/>
    <w:rsid w:val="00092E72"/>
    <w:rsid w:val="000A53DA"/>
    <w:rsid w:val="00136A0B"/>
    <w:rsid w:val="00164DEC"/>
    <w:rsid w:val="00170542"/>
    <w:rsid w:val="001D0F2D"/>
    <w:rsid w:val="001F0E3E"/>
    <w:rsid w:val="002132C8"/>
    <w:rsid w:val="003929FE"/>
    <w:rsid w:val="003A4448"/>
    <w:rsid w:val="003B5DB8"/>
    <w:rsid w:val="00511819"/>
    <w:rsid w:val="00566E66"/>
    <w:rsid w:val="005F55F2"/>
    <w:rsid w:val="006649DE"/>
    <w:rsid w:val="006B61F6"/>
    <w:rsid w:val="00726FCA"/>
    <w:rsid w:val="0074520C"/>
    <w:rsid w:val="0078151E"/>
    <w:rsid w:val="00813F9A"/>
    <w:rsid w:val="009454FC"/>
    <w:rsid w:val="00A422E9"/>
    <w:rsid w:val="00A6661C"/>
    <w:rsid w:val="00AA386C"/>
    <w:rsid w:val="00B42CA5"/>
    <w:rsid w:val="00C233F7"/>
    <w:rsid w:val="00CC3674"/>
    <w:rsid w:val="00DC2C94"/>
    <w:rsid w:val="00DC5C16"/>
    <w:rsid w:val="00DD2E5B"/>
    <w:rsid w:val="00E21E63"/>
    <w:rsid w:val="00E2680B"/>
    <w:rsid w:val="00E56E77"/>
    <w:rsid w:val="00EF1570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1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1E6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dropdownitemcontent">
    <w:name w:val="b-mail-dropdown__item__content"/>
    <w:basedOn w:val="a0"/>
    <w:rsid w:val="00E21E63"/>
  </w:style>
  <w:style w:type="character" w:styleId="a6">
    <w:name w:val="Strong"/>
    <w:basedOn w:val="a0"/>
    <w:uiPriority w:val="22"/>
    <w:qFormat/>
    <w:rsid w:val="00566E66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A38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386C"/>
    <w:rPr>
      <w:rFonts w:ascii="Times New Roman" w:eastAsia="SimSun" w:hAnsi="Times New Roman" w:cs="Times New Roman"/>
      <w:sz w:val="20"/>
      <w:szCs w:val="20"/>
      <w:lang w:val="ru-RU" w:eastAsia="ar-SA"/>
    </w:rPr>
  </w:style>
  <w:style w:type="character" w:styleId="a9">
    <w:name w:val="footnote reference"/>
    <w:basedOn w:val="a0"/>
    <w:uiPriority w:val="99"/>
    <w:semiHidden/>
    <w:unhideWhenUsed/>
    <w:rsid w:val="00AA3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1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1E6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dropdownitemcontent">
    <w:name w:val="b-mail-dropdown__item__content"/>
    <w:basedOn w:val="a0"/>
    <w:rsid w:val="00E21E63"/>
  </w:style>
  <w:style w:type="character" w:styleId="a6">
    <w:name w:val="Strong"/>
    <w:basedOn w:val="a0"/>
    <w:uiPriority w:val="22"/>
    <w:qFormat/>
    <w:rsid w:val="00566E66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A386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386C"/>
    <w:rPr>
      <w:rFonts w:ascii="Times New Roman" w:eastAsia="SimSun" w:hAnsi="Times New Roman" w:cs="Times New Roman"/>
      <w:sz w:val="20"/>
      <w:szCs w:val="20"/>
      <w:lang w:val="ru-RU" w:eastAsia="ar-SA"/>
    </w:rPr>
  </w:style>
  <w:style w:type="character" w:styleId="a9">
    <w:name w:val="footnote reference"/>
    <w:basedOn w:val="a0"/>
    <w:uiPriority w:val="99"/>
    <w:semiHidden/>
    <w:unhideWhenUsed/>
    <w:rsid w:val="00AA3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rostova@yandex.ru" TargetMode="External"/><Relationship Id="rId13" Type="http://schemas.openxmlformats.org/officeDocument/2006/relationships/hyperlink" Target="mailto:nnrostov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kovalzon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ahmanku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rkhot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rahmankul@gmail.com" TargetMode="External"/><Relationship Id="rId14" Type="http://schemas.openxmlformats.org/officeDocument/2006/relationships/hyperlink" Target="mailto:umo@philo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9935-93FB-4544-A419-C89DBACC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user_philos</cp:lastModifiedBy>
  <cp:revision>36</cp:revision>
  <dcterms:created xsi:type="dcterms:W3CDTF">2022-09-19T10:59:00Z</dcterms:created>
  <dcterms:modified xsi:type="dcterms:W3CDTF">2022-09-26T12:51:00Z</dcterms:modified>
</cp:coreProperties>
</file>